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华文中宋" w:hAnsi="华文中宋" w:eastAsia="华文中宋" w:cs="华文中宋"/>
          <w:spacing w:val="-11"/>
          <w:sz w:val="44"/>
          <w:szCs w:val="44"/>
          <w:lang w:eastAsia="zh-CN"/>
        </w:rPr>
      </w:pPr>
      <w:r>
        <w:rPr>
          <w:rFonts w:hint="eastAsia" w:ascii="华文中宋" w:hAnsi="华文中宋" w:eastAsia="华文中宋" w:cs="华文中宋"/>
          <w:spacing w:val="-11"/>
          <w:sz w:val="44"/>
          <w:szCs w:val="44"/>
          <w:lang w:eastAsia="zh-CN"/>
        </w:rPr>
        <w:t>石台县突出生态环境问题大排查大整治百日攻坚专项行动问题清单（日报）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排查单位（盖章）：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                     排查时间：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1747"/>
        <w:gridCol w:w="2352"/>
        <w:gridCol w:w="2087"/>
        <w:gridCol w:w="2455"/>
        <w:gridCol w:w="1861"/>
        <w:gridCol w:w="1611"/>
        <w:gridCol w:w="10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序号</w:t>
            </w:r>
          </w:p>
        </w:tc>
        <w:tc>
          <w:tcPr>
            <w:tcW w:w="176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排查领域</w:t>
            </w:r>
          </w:p>
        </w:tc>
        <w:tc>
          <w:tcPr>
            <w:tcW w:w="238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排查点位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是否发现问题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问题描述</w:t>
            </w:r>
          </w:p>
        </w:tc>
        <w:tc>
          <w:tcPr>
            <w:tcW w:w="188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整改措施</w:t>
            </w:r>
          </w:p>
        </w:tc>
        <w:tc>
          <w:tcPr>
            <w:tcW w:w="163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整改时限</w:t>
            </w:r>
          </w:p>
        </w:tc>
        <w:tc>
          <w:tcPr>
            <w:tcW w:w="104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1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49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31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04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1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49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31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04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1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49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31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04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1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49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31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04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1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49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31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04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1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49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31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04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填报人员：                   分管领导审核：                   主要领导签字：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sectPr>
          <w:pgSz w:w="16838" w:h="11906" w:orient="landscape"/>
          <w:pgMar w:top="2098" w:right="1474" w:bottom="1984" w:left="1587" w:header="851" w:footer="992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>填报说明：</w:t>
      </w: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1.排查点位照片需要带经纬度；2.请各单位于次日中午12:00前上报前一日排查情况；3.各乡镇主要领导签字一栏由党委或政府主要领导签字。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eastAsia="zh-CN"/>
        </w:rPr>
      </w:pPr>
      <w:r>
        <w:rPr>
          <w:rFonts w:hint="eastAsia" w:ascii="华文中宋" w:hAnsi="华文中宋" w:eastAsia="华文中宋" w:cs="华文中宋"/>
          <w:sz w:val="44"/>
          <w:szCs w:val="44"/>
          <w:lang w:eastAsia="zh-CN"/>
        </w:rPr>
        <w:t>突出生态环境问题大排查大整治百日攻坚专项行动排查情况表（日报）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排查单位：                              排查日期：</w:t>
      </w:r>
    </w:p>
    <w:tbl>
      <w:tblPr>
        <w:tblStyle w:val="4"/>
        <w:tblW w:w="89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8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排查问题领域：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8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排查点位地址：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1" w:hRule="atLeast"/>
          <w:jc w:val="center"/>
        </w:trPr>
        <w:tc>
          <w:tcPr>
            <w:tcW w:w="894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现场照片：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（可附多张照片）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1" w:hRule="atLeast"/>
          <w:jc w:val="center"/>
        </w:trPr>
        <w:tc>
          <w:tcPr>
            <w:tcW w:w="894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是否发现问题：（如未发现问题，直接填写未发现问题，如发现问题，请对问题进行详细描述）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8947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排查人员签字：</w:t>
            </w: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sectPr>
          <w:pgSz w:w="11906" w:h="16838"/>
          <w:pgMar w:top="2098" w:right="1474" w:bottom="1984" w:left="1587" w:header="851" w:footer="992" w:gutter="0"/>
          <w:pgNumType w:fmt="decimal"/>
          <w:cols w:space="720" w:num="1"/>
          <w:docGrid w:type="lines" w:linePitch="312" w:charSpace="0"/>
        </w:sectPr>
      </w:pPr>
    </w:p>
    <w:p>
      <w:pPr>
        <w:jc w:val="both"/>
        <w:rPr>
          <w:rFonts w:hint="default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华文中宋" w:hAnsi="华文中宋" w:eastAsia="华文中宋" w:cs="华文中宋"/>
          <w:spacing w:val="-11"/>
          <w:sz w:val="44"/>
          <w:szCs w:val="44"/>
          <w:lang w:eastAsia="zh-CN"/>
        </w:rPr>
      </w:pPr>
      <w:r>
        <w:rPr>
          <w:rFonts w:hint="eastAsia" w:ascii="华文中宋" w:hAnsi="华文中宋" w:eastAsia="华文中宋" w:cs="华文中宋"/>
          <w:spacing w:val="-11"/>
          <w:sz w:val="44"/>
          <w:szCs w:val="44"/>
          <w:lang w:eastAsia="zh-CN"/>
        </w:rPr>
        <w:t>石台县突出生态环境问题大排查大整治百日攻坚专项行动问题清单（周报）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排查单位（盖章）：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                        排查时间：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"/>
        <w:gridCol w:w="1525"/>
        <w:gridCol w:w="2688"/>
        <w:gridCol w:w="2675"/>
        <w:gridCol w:w="2050"/>
        <w:gridCol w:w="1825"/>
        <w:gridCol w:w="1532"/>
        <w:gridCol w:w="9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序号</w:t>
            </w:r>
          </w:p>
        </w:tc>
        <w:tc>
          <w:tcPr>
            <w:tcW w:w="152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点位地址</w:t>
            </w:r>
          </w:p>
        </w:tc>
        <w:tc>
          <w:tcPr>
            <w:tcW w:w="2688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问题描述</w:t>
            </w:r>
          </w:p>
        </w:tc>
        <w:tc>
          <w:tcPr>
            <w:tcW w:w="267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整改措施</w:t>
            </w:r>
          </w:p>
        </w:tc>
        <w:tc>
          <w:tcPr>
            <w:tcW w:w="20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整改标准</w:t>
            </w:r>
          </w:p>
        </w:tc>
        <w:tc>
          <w:tcPr>
            <w:tcW w:w="182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整改进展</w:t>
            </w:r>
          </w:p>
        </w:tc>
        <w:tc>
          <w:tcPr>
            <w:tcW w:w="1532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整改时限</w:t>
            </w:r>
          </w:p>
        </w:tc>
        <w:tc>
          <w:tcPr>
            <w:tcW w:w="96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88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7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05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32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88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7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05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32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88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7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05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32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88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7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05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32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88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7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05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32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88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7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05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25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32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填报人员：                   分管领导审核：                   主要领导签字：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>填报说明：</w:t>
      </w: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1.请各单位于每周五中午12:00前上报本周排查整改情况；2.各乡镇主要领导签字一栏由党委或政府主要领导签字。</w:t>
      </w: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t>附件3</w:t>
      </w:r>
    </w:p>
    <w:p>
      <w:pPr>
        <w:spacing w:line="500" w:lineRule="exact"/>
        <w:jc w:val="center"/>
        <w:rPr>
          <w:rFonts w:hint="eastAsia" w:ascii="华文中宋" w:hAnsi="华文中宋" w:eastAsia="华文中宋" w:cs="华文中宋"/>
          <w:b/>
          <w:color w:val="000000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color w:val="000000"/>
          <w:sz w:val="36"/>
          <w:szCs w:val="36"/>
          <w:lang w:val="en-US" w:eastAsia="zh-CN"/>
        </w:rPr>
        <w:t>石台县突出生态环境问题大排查大整治问题销号表</w:t>
      </w:r>
    </w:p>
    <w:tbl>
      <w:tblPr>
        <w:tblStyle w:val="3"/>
        <w:tblW w:w="905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7"/>
        <w:gridCol w:w="3100"/>
        <w:gridCol w:w="1912"/>
        <w:gridCol w:w="24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" w:hRule="atLeast"/>
          <w:jc w:val="center"/>
        </w:trPr>
        <w:tc>
          <w:tcPr>
            <w:tcW w:w="162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  <w:t>整改问题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>
            <w:pPr>
              <w:spacing w:line="550" w:lineRule="exact"/>
              <w:jc w:val="left"/>
              <w:rPr>
                <w:rFonts w:hint="eastAsia" w:ascii="仿宋_GB2312" w:hAnsi="黑体" w:eastAsia="仿宋_GB2312" w:cs="黑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黑体" w:eastAsia="仿宋_GB2312" w:cs="黑体"/>
                <w:bCs/>
                <w:color w:val="000000"/>
                <w:sz w:val="28"/>
                <w:szCs w:val="28"/>
                <w:lang w:eastAsia="zh-CN"/>
              </w:rPr>
              <w:t>示例：</w:t>
            </w:r>
            <w:r>
              <w:rPr>
                <w:rFonts w:hint="eastAsia" w:ascii="仿宋_GB2312" w:hAnsi="黑体" w:eastAsia="仿宋_GB2312" w:cs="黑体"/>
                <w:bCs/>
                <w:color w:val="000000"/>
                <w:sz w:val="28"/>
                <w:szCs w:val="28"/>
                <w:lang w:val="en-US" w:eastAsia="zh-CN"/>
              </w:rPr>
              <w:t>**处存在</w:t>
            </w:r>
            <w:r>
              <w:rPr>
                <w:rFonts w:hint="eastAsia" w:ascii="仿宋_GB2312" w:hAnsi="黑体" w:eastAsia="仿宋_GB2312" w:cs="黑体"/>
                <w:bCs/>
                <w:color w:val="000000"/>
                <w:sz w:val="28"/>
                <w:szCs w:val="28"/>
              </w:rPr>
              <w:t>建筑垃圾清运不彻底现象。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  <w:jc w:val="center"/>
        </w:trPr>
        <w:tc>
          <w:tcPr>
            <w:tcW w:w="162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  <w:t>问题来源</w:t>
            </w:r>
          </w:p>
        </w:tc>
        <w:tc>
          <w:tcPr>
            <w:tcW w:w="310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黑体" w:hAnsi="黑体" w:eastAsia="黑体" w:cs="黑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>自查发现问题</w:t>
            </w:r>
          </w:p>
        </w:tc>
        <w:tc>
          <w:tcPr>
            <w:tcW w:w="191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  <w:t>完成时限</w:t>
            </w:r>
          </w:p>
        </w:tc>
        <w:tc>
          <w:tcPr>
            <w:tcW w:w="242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黑体" w:hAnsi="黑体" w:eastAsia="黑体" w:cs="黑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>2024年*月底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  <w:jc w:val="center"/>
        </w:trPr>
        <w:tc>
          <w:tcPr>
            <w:tcW w:w="162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  <w:t>目标任务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>
            <w:pPr>
              <w:spacing w:line="550" w:lineRule="exact"/>
              <w:jc w:val="left"/>
              <w:rPr>
                <w:rFonts w:hint="eastAsia" w:ascii="仿宋_GB2312" w:hAnsi="黑体" w:eastAsia="仿宋_GB2312" w:cs="黑体"/>
                <w:bCs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黑体" w:eastAsia="仿宋_GB2312" w:cs="黑体"/>
                <w:bCs/>
                <w:color w:val="000000"/>
                <w:sz w:val="28"/>
                <w:szCs w:val="28"/>
                <w:lang w:eastAsia="zh-CN"/>
              </w:rPr>
              <w:t>全部清理干净。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7" w:hRule="atLeast"/>
          <w:jc w:val="center"/>
        </w:trPr>
        <w:tc>
          <w:tcPr>
            <w:tcW w:w="162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  <w:t>整改完成情况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>
            <w:pPr>
              <w:spacing w:line="550" w:lineRule="exact"/>
              <w:jc w:val="left"/>
              <w:rPr>
                <w:rFonts w:hint="eastAsia" w:ascii="仿宋_GB2312" w:hAnsi="黑体" w:eastAsia="仿宋_GB2312" w:cs="黑体"/>
                <w:bCs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黑体" w:eastAsia="仿宋_GB2312" w:cs="黑体"/>
                <w:bCs/>
                <w:color w:val="000000"/>
                <w:sz w:val="28"/>
                <w:szCs w:val="28"/>
                <w:lang w:eastAsia="zh-CN"/>
              </w:rPr>
              <w:t>目前该区域建筑垃圾已经全部清运。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1" w:hRule="atLeast"/>
          <w:jc w:val="center"/>
        </w:trPr>
        <w:tc>
          <w:tcPr>
            <w:tcW w:w="1627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  <w:t>审核意见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>
            <w:pPr>
              <w:spacing w:line="550" w:lineRule="exact"/>
              <w:jc w:val="left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>整改实施主体意见：</w:t>
            </w:r>
          </w:p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</w:t>
            </w:r>
          </w:p>
          <w:p>
            <w:pPr>
              <w:spacing w:line="550" w:lineRule="exact"/>
              <w:ind w:firstLine="1120" w:firstLineChars="40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>签字（盖章）</w:t>
            </w:r>
          </w:p>
          <w:p>
            <w:pPr>
              <w:spacing w:line="550" w:lineRule="exact"/>
              <w:jc w:val="center"/>
              <w:rPr>
                <w:rFonts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 xml:space="preserve"> 202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 xml:space="preserve">年  月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>日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1" w:hRule="atLeast"/>
          <w:jc w:val="center"/>
        </w:trPr>
        <w:tc>
          <w:tcPr>
            <w:tcW w:w="1627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</w:p>
        </w:tc>
        <w:tc>
          <w:tcPr>
            <w:tcW w:w="7432" w:type="dxa"/>
            <w:gridSpan w:val="3"/>
            <w:noWrap w:val="0"/>
            <w:vAlign w:val="center"/>
          </w:tcPr>
          <w:p>
            <w:pPr>
              <w:spacing w:line="550" w:lineRule="exact"/>
              <w:jc w:val="left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>牵头验收（监管）县直单位意见：</w:t>
            </w:r>
          </w:p>
          <w:p>
            <w:pPr>
              <w:spacing w:line="550" w:lineRule="exact"/>
              <w:ind w:firstLine="720" w:firstLineChars="300"/>
              <w:jc w:val="left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 xml:space="preserve">  </w:t>
            </w:r>
          </w:p>
          <w:p>
            <w:pPr>
              <w:spacing w:line="550" w:lineRule="exact"/>
              <w:ind w:firstLine="840" w:firstLineChars="30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 xml:space="preserve">          </w:t>
            </w:r>
          </w:p>
          <w:p>
            <w:pPr>
              <w:spacing w:line="550" w:lineRule="exact"/>
              <w:ind w:firstLine="840" w:firstLineChars="30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 xml:space="preserve">         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>签字（盖章）</w:t>
            </w:r>
          </w:p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              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>202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 xml:space="preserve">年   月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 xml:space="preserve">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62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30"/>
                <w:szCs w:val="30"/>
              </w:rPr>
              <w:t>备注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lang w:eastAsia="zh-CN"/>
              </w:rPr>
              <w:t>需同步报送整改前、整改后照片</w:t>
            </w:r>
          </w:p>
        </w:tc>
      </w:tr>
    </w:tbl>
    <w:p>
      <w:pPr>
        <w:jc w:val="both"/>
        <w:rPr>
          <w:rFonts w:hint="default" w:ascii="仿宋_GB2312" w:hAnsi="仿宋_GB2312" w:eastAsia="仿宋_GB2312" w:cs="仿宋_GB2312"/>
          <w:sz w:val="32"/>
          <w:szCs w:val="32"/>
          <w:vertAlign w:val="baseline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p>
      <w:pPr>
        <w:jc w:val="center"/>
        <w:rPr>
          <w:rFonts w:hint="eastAsia" w:ascii="华文中宋" w:hAnsi="华文中宋" w:eastAsia="华文中宋" w:cs="华文中宋"/>
          <w:sz w:val="32"/>
          <w:szCs w:val="32"/>
          <w:vertAlign w:val="baseline"/>
          <w:lang w:val="en-US" w:eastAsia="zh-CN"/>
        </w:rPr>
      </w:pPr>
      <w:r>
        <w:rPr>
          <w:rFonts w:hint="eastAsia" w:ascii="华文中宋" w:hAnsi="华文中宋" w:eastAsia="华文中宋" w:cs="华文中宋"/>
          <w:sz w:val="32"/>
          <w:szCs w:val="32"/>
          <w:vertAlign w:val="baseline"/>
          <w:lang w:val="en-US" w:eastAsia="zh-CN"/>
        </w:rPr>
        <w:t>整改前后照片对比</w:t>
      </w:r>
    </w:p>
    <w:tbl>
      <w:tblPr>
        <w:tblStyle w:val="4"/>
        <w:tblW w:w="90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4" w:hRule="atLeast"/>
          <w:jc w:val="center"/>
        </w:trPr>
        <w:tc>
          <w:tcPr>
            <w:tcW w:w="9093" w:type="dxa"/>
            <w:noWrap w:val="0"/>
            <w:vAlign w:val="top"/>
          </w:tcPr>
          <w:p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93" w:type="dxa"/>
            <w:noWrap w:val="0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照片说明：（整改前现场状况）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8" w:hRule="atLeast"/>
          <w:jc w:val="center"/>
        </w:trPr>
        <w:tc>
          <w:tcPr>
            <w:tcW w:w="9093" w:type="dxa"/>
            <w:noWrap w:val="0"/>
            <w:vAlign w:val="top"/>
          </w:tcPr>
          <w:p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93" w:type="dxa"/>
            <w:noWrap w:val="0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照片说明：（整改后现场状况）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lZTE1MDcxODA1OWE1NDYxYzQ3M2UwMmY3NmEyMTEifQ=="/>
  </w:docVars>
  <w:rsids>
    <w:rsidRoot w:val="000F333C"/>
    <w:rsid w:val="000F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2024-04-07T01:56:00Z</dcterms:created>
  <dc:creator>Administrator</dc:creator>
  <cp:lastModifiedBy>Administrator</cp:lastModifiedBy>
  <dcterms:modified xsi:type="dcterms:W3CDTF">2024-04-07T01:58:58Z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55B4BF39B947441BB630CA35E2A8E961_11</vt:lpwstr>
  </property>
</Properties>
</file>